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058"/>
        <w:gridCol w:w="4574"/>
        <w:gridCol w:w="1483"/>
      </w:tblGrid>
      <w:tr w:rsidR="0034343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bookmarkStart w:id="0" w:name="_GoBack"/>
            <w:bookmarkEnd w:id="0"/>
            <w:r>
              <w:rPr>
                <w:rStyle w:val="115pt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 xml:space="preserve">Наименование </w:t>
            </w:r>
            <w:proofErr w:type="spellStart"/>
            <w:r>
              <w:rPr>
                <w:rStyle w:val="115pt"/>
              </w:rPr>
              <w:t>лечебно</w:t>
            </w:r>
            <w:r>
              <w:rPr>
                <w:rStyle w:val="115pt"/>
              </w:rPr>
              <w:softHyphen/>
              <w:t>профилактического</w:t>
            </w:r>
            <w:proofErr w:type="spellEnd"/>
            <w:r>
              <w:rPr>
                <w:rStyle w:val="115pt"/>
              </w:rPr>
              <w:t xml:space="preserve">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Адрес места осуществления медицинской 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Дата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15pt"/>
              </w:rPr>
              <w:t>проверок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ГБУ «Ингушская республиканская клиническая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г. Назрань, ул. </w:t>
            </w:r>
            <w:proofErr w:type="spellStart"/>
            <w:r>
              <w:rPr>
                <w:rStyle w:val="115pt"/>
              </w:rPr>
              <w:t>Муталиева</w:t>
            </w:r>
            <w:proofErr w:type="spellEnd"/>
            <w:r>
              <w:rPr>
                <w:rStyle w:val="115pt"/>
              </w:rPr>
              <w:t>, 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05.03.2014-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14.03.2014.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 xml:space="preserve">ГБУ «Ингушский </w:t>
            </w:r>
            <w:r>
              <w:rPr>
                <w:rStyle w:val="115pt"/>
              </w:rPr>
              <w:t>республиканский противотуберкулезный диспансер»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1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Гамурзиевский</w:t>
            </w:r>
            <w:proofErr w:type="spellEnd"/>
            <w:r>
              <w:rPr>
                <w:rStyle w:val="115pt"/>
              </w:rPr>
              <w:t xml:space="preserve"> м/</w:t>
            </w:r>
            <w:proofErr w:type="spellStart"/>
            <w:r>
              <w:rPr>
                <w:rStyle w:val="115pt"/>
              </w:rPr>
              <w:t>о,ул</w:t>
            </w:r>
            <w:proofErr w:type="gramStart"/>
            <w:r>
              <w:rPr>
                <w:rStyle w:val="115pt"/>
              </w:rPr>
              <w:t>.М</w:t>
            </w:r>
            <w:proofErr w:type="gramEnd"/>
            <w:r>
              <w:rPr>
                <w:rStyle w:val="115pt"/>
              </w:rPr>
              <w:t>аги</w:t>
            </w:r>
            <w:r>
              <w:rPr>
                <w:rStyle w:val="115pt"/>
              </w:rPr>
              <w:softHyphen/>
              <w:t>стральная</w:t>
            </w:r>
            <w:proofErr w:type="spellEnd"/>
            <w:r>
              <w:rPr>
                <w:rStyle w:val="115pt"/>
              </w:rPr>
              <w:t xml:space="preserve">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25.02.2014-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27.02.2014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 «Республиканская поликлиника»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 , ул. </w:t>
            </w:r>
            <w:proofErr w:type="spellStart"/>
            <w:r>
              <w:rPr>
                <w:rStyle w:val="115pt"/>
              </w:rPr>
              <w:t>Муталиева</w:t>
            </w:r>
            <w:proofErr w:type="spellEnd"/>
            <w:r>
              <w:rPr>
                <w:rStyle w:val="115pt"/>
              </w:rPr>
              <w:t xml:space="preserve"> 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08.08.2014-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15.08.2014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 «Центр охраны материнства и детства»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ул.Муталиева</w:t>
            </w:r>
            <w:proofErr w:type="spellEnd"/>
            <w:r>
              <w:rPr>
                <w:rStyle w:val="115pt"/>
              </w:rPr>
              <w:t xml:space="preserve"> 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28.02.2014-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04.03.2014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ГБУ «Республиканский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кожно-венерологический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диспансер»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арабулак</w:t>
            </w:r>
            <w:proofErr w:type="spellEnd"/>
            <w:r>
              <w:rPr>
                <w:rStyle w:val="115pt"/>
              </w:rPr>
              <w:t>, ул. Балкоева,1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28.08.2014-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03.09.2014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 «Республиканская детская поликлиника»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</w:t>
            </w:r>
            <w:proofErr w:type="spellEnd"/>
            <w:r>
              <w:rPr>
                <w:rStyle w:val="115pt"/>
              </w:rPr>
              <w:t xml:space="preserve"> Защитников Брестской </w:t>
            </w:r>
            <w:r>
              <w:rPr>
                <w:rStyle w:val="115pt"/>
              </w:rPr>
              <w:t>крепости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08.09.2014-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15.09.2014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ГБУЗ «Назрановская городская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Гамурзиевский</w:t>
            </w:r>
            <w:proofErr w:type="spellEnd"/>
            <w:r>
              <w:rPr>
                <w:rStyle w:val="115pt"/>
              </w:rPr>
              <w:t xml:space="preserve"> м\о </w:t>
            </w:r>
            <w:proofErr w:type="spellStart"/>
            <w:r>
              <w:rPr>
                <w:rStyle w:val="115pt"/>
              </w:rPr>
              <w:t>ул</w:t>
            </w:r>
            <w:proofErr w:type="gramStart"/>
            <w:r>
              <w:rPr>
                <w:rStyle w:val="115pt"/>
              </w:rPr>
              <w:t>.З</w:t>
            </w:r>
            <w:proofErr w:type="gramEnd"/>
            <w:r>
              <w:rPr>
                <w:rStyle w:val="115pt"/>
              </w:rPr>
              <w:t>язикова</w:t>
            </w:r>
            <w:proofErr w:type="spellEnd"/>
            <w:r>
              <w:rPr>
                <w:rStyle w:val="115pt"/>
              </w:rPr>
              <w:t xml:space="preserve"> б/н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17.03.2014-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21.03.2014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ГБУЗ «</w:t>
            </w:r>
            <w:proofErr w:type="spellStart"/>
            <w:r>
              <w:rPr>
                <w:rStyle w:val="115pt"/>
              </w:rPr>
              <w:t>Карабулакская</w:t>
            </w:r>
            <w:proofErr w:type="spellEnd"/>
            <w:r>
              <w:rPr>
                <w:rStyle w:val="115pt"/>
              </w:rPr>
              <w:t xml:space="preserve"> городская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арабулак</w:t>
            </w:r>
            <w:proofErr w:type="spellEnd"/>
            <w:r>
              <w:rPr>
                <w:rStyle w:val="115pt"/>
              </w:rPr>
              <w:t>, ул. Рабочая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24.03.2014-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28.03.2014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 xml:space="preserve">ГБУЗ «Малгобекская </w:t>
            </w:r>
            <w:r>
              <w:rPr>
                <w:rStyle w:val="115pt"/>
              </w:rPr>
              <w:t>центральная районная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.М</w:t>
            </w:r>
            <w:proofErr w:type="gramEnd"/>
            <w:r>
              <w:rPr>
                <w:rStyle w:val="115pt"/>
              </w:rPr>
              <w:t>алгобек</w:t>
            </w:r>
            <w:proofErr w:type="spellEnd"/>
            <w:r>
              <w:rPr>
                <w:rStyle w:val="115pt"/>
              </w:rPr>
              <w:t xml:space="preserve"> ,</w:t>
            </w:r>
            <w:proofErr w:type="spellStart"/>
            <w:r>
              <w:rPr>
                <w:rStyle w:val="115pt"/>
              </w:rPr>
              <w:t>ул.Гарданова</w:t>
            </w:r>
            <w:proofErr w:type="spellEnd"/>
            <w:r>
              <w:rPr>
                <w:rStyle w:val="115pt"/>
              </w:rPr>
              <w:t xml:space="preserve">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07.04.2014-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11.04.2014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ГБУЗ «</w:t>
            </w:r>
            <w:proofErr w:type="spellStart"/>
            <w:r>
              <w:rPr>
                <w:rStyle w:val="115pt"/>
              </w:rPr>
              <w:t>Кантышевская</w:t>
            </w:r>
            <w:proofErr w:type="spellEnd"/>
            <w:r>
              <w:rPr>
                <w:rStyle w:val="115pt"/>
              </w:rPr>
              <w:t xml:space="preserve"> участковая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 </w:t>
            </w: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антышево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ул.Шарипова</w:t>
            </w:r>
            <w:proofErr w:type="spellEnd"/>
            <w:r>
              <w:rPr>
                <w:rStyle w:val="115pt"/>
              </w:rPr>
              <w:t xml:space="preserve"> 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10.10.2014-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15.10.2014</w:t>
            </w:r>
          </w:p>
        </w:tc>
      </w:tr>
      <w:tr w:rsidR="0034343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ГБУЗ «Сунженская центральная районная больница»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РИ,ст</w:t>
            </w:r>
            <w:proofErr w:type="gramStart"/>
            <w:r>
              <w:rPr>
                <w:rStyle w:val="115pt"/>
              </w:rPr>
              <w:t>.О</w:t>
            </w:r>
            <w:proofErr w:type="gramEnd"/>
            <w:r>
              <w:rPr>
                <w:rStyle w:val="115pt"/>
              </w:rPr>
              <w:t>рджоникидзевская,ул.Осканова,5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31.03.2014-</w:t>
            </w:r>
          </w:p>
          <w:p w:rsidR="0034343D" w:rsidRDefault="00394124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04.04.2014</w:t>
            </w:r>
          </w:p>
        </w:tc>
      </w:tr>
    </w:tbl>
    <w:p w:rsidR="0034343D" w:rsidRDefault="0034343D">
      <w:pPr>
        <w:rPr>
          <w:sz w:val="2"/>
          <w:szCs w:val="2"/>
        </w:rPr>
      </w:pPr>
    </w:p>
    <w:p w:rsidR="0034343D" w:rsidRDefault="0034343D">
      <w:pPr>
        <w:rPr>
          <w:sz w:val="2"/>
          <w:szCs w:val="2"/>
        </w:rPr>
      </w:pPr>
    </w:p>
    <w:sectPr w:rsidR="0034343D">
      <w:type w:val="continuous"/>
      <w:pgSz w:w="11909" w:h="16838"/>
      <w:pgMar w:top="3807" w:right="1164" w:bottom="3807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24" w:rsidRDefault="00394124">
      <w:r>
        <w:separator/>
      </w:r>
    </w:p>
  </w:endnote>
  <w:endnote w:type="continuationSeparator" w:id="0">
    <w:p w:rsidR="00394124" w:rsidRDefault="0039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24" w:rsidRDefault="00394124"/>
  </w:footnote>
  <w:footnote w:type="continuationSeparator" w:id="0">
    <w:p w:rsidR="00394124" w:rsidRDefault="003941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43D"/>
    <w:rsid w:val="0034343D"/>
    <w:rsid w:val="00394124"/>
    <w:rsid w:val="006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2015-02-02T09:14:00Z</dcterms:created>
  <dcterms:modified xsi:type="dcterms:W3CDTF">2015-02-02T09:14:00Z</dcterms:modified>
</cp:coreProperties>
</file>